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41B73AB0" w:rsidR="00F862D6" w:rsidRPr="00A54BBA" w:rsidRDefault="00E72987" w:rsidP="0037111D">
            <w:pPr>
              <w:rPr>
                <w:highlight w:val="green"/>
              </w:rPr>
            </w:pPr>
            <w:r w:rsidRPr="00E72987">
              <w:rPr>
                <w:rFonts w:ascii="Helvetica" w:hAnsi="Helvetica"/>
              </w:rPr>
              <w:t>6981/2024-SŽ-SSV-Ú3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5F5C95F3" w:rsidR="00F862D6" w:rsidRPr="00A54BBA" w:rsidRDefault="00E72987" w:rsidP="00CC1E2B">
            <w:pPr>
              <w:rPr>
                <w:highlight w:val="green"/>
              </w:rPr>
            </w:pPr>
            <w:r w:rsidRPr="003B6DB4">
              <w:t>2</w:t>
            </w:r>
            <w:r w:rsidR="003E6B9A" w:rsidRPr="003B6DB4">
              <w:t>/</w:t>
            </w:r>
            <w:r w:rsidR="003B6DB4" w:rsidRPr="003B6DB4">
              <w:t>1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2025172" w:rsidR="00F862D6" w:rsidRPr="003E6B9A" w:rsidRDefault="00A54BBA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166A0A3" w:rsidR="009A7568" w:rsidRPr="003E6B9A" w:rsidRDefault="00A54BBA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4809502" w:rsidR="009A7568" w:rsidRPr="003E6B9A" w:rsidRDefault="00A54BBA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E2DE2C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63D65">
              <w:rPr>
                <w:noProof/>
              </w:rPr>
              <w:t>21.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AF721E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D61F46">
        <w:rPr>
          <w:rFonts w:eastAsia="Times New Roman" w:cs="Times New Roman"/>
          <w:lang w:eastAsia="cs-CZ"/>
        </w:rPr>
        <w:t>1</w:t>
      </w:r>
    </w:p>
    <w:p w14:paraId="0CCD2D5D" w14:textId="475B8557" w:rsidR="00A54BBA" w:rsidRPr="00A54BBA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1)</w:t>
      </w:r>
      <w:r w:rsidRPr="00A54BBA">
        <w:rPr>
          <w:rFonts w:eastAsia="Calibri" w:cs="Times New Roman"/>
          <w:b/>
          <w:lang w:eastAsia="cs-CZ"/>
        </w:rPr>
        <w:tab/>
        <w:t>„Rekonstrukce PZS (P7624) v km 11,627 trati Kostelec na Hané – Olomouc“</w:t>
      </w:r>
    </w:p>
    <w:p w14:paraId="1C466933" w14:textId="112FCB0E" w:rsidR="009206F5" w:rsidRPr="00C84783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2)</w:t>
      </w:r>
      <w:r w:rsidRPr="00A54BBA">
        <w:rPr>
          <w:rFonts w:eastAsia="Calibri" w:cs="Times New Roman"/>
          <w:b/>
          <w:lang w:eastAsia="cs-CZ"/>
        </w:rPr>
        <w:tab/>
        <w:t>„Rekonstrukce železniční zastávky Skrbeň“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E729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6E11CACD" w14:textId="77777777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Dobrý den,</w:t>
      </w:r>
    </w:p>
    <w:p w14:paraId="392AAAC6" w14:textId="765FAC65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chtěli bychom požádat o umožnění rozšíření kvalifikace člena odborného personálu zástupce</w:t>
      </w:r>
      <w:r>
        <w:rPr>
          <w:rFonts w:eastAsia="Calibri" w:cs="Times New Roman"/>
          <w:bCs/>
          <w:lang w:eastAsia="cs-CZ"/>
        </w:rPr>
        <w:t xml:space="preserve"> </w:t>
      </w:r>
      <w:r w:rsidRPr="00A54BBA">
        <w:rPr>
          <w:rFonts w:eastAsia="Calibri" w:cs="Times New Roman"/>
          <w:bCs/>
          <w:lang w:eastAsia="cs-CZ"/>
        </w:rPr>
        <w:t>stavbyvedoucího - dle par. 5</w:t>
      </w:r>
      <w:r>
        <w:rPr>
          <w:rFonts w:eastAsia="Calibri" w:cs="Times New Roman"/>
          <w:bCs/>
          <w:lang w:eastAsia="cs-CZ"/>
        </w:rPr>
        <w:t xml:space="preserve"> </w:t>
      </w:r>
      <w:r w:rsidRPr="00A54BBA">
        <w:rPr>
          <w:rFonts w:eastAsia="Calibri" w:cs="Times New Roman"/>
          <w:bCs/>
          <w:lang w:eastAsia="cs-CZ"/>
        </w:rPr>
        <w:t>odst. 3 písm. e) aut. zákona o obor technologická zařízení staveb, tedy obdobně jako pro pozici stavbyvedoucí.</w:t>
      </w:r>
    </w:p>
    <w:p w14:paraId="34E63FE7" w14:textId="77777777" w:rsid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Požadavek ze ZD:</w:t>
      </w:r>
    </w:p>
    <w:p w14:paraId="26869C93" w14:textId="77777777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02E4FD2" w14:textId="77777777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b) zástupce stavbyvedoucího</w:t>
      </w:r>
    </w:p>
    <w:p w14:paraId="0BB8E909" w14:textId="77777777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- nejméně 5 let praxe v provádění staveb železničních drah;</w:t>
      </w:r>
    </w:p>
    <w:p w14:paraId="4FD0A528" w14:textId="77777777" w:rsidR="00A54BBA" w:rsidRP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- musí předložit doklad o autorizaci v rozsahu dle § 5 odst. 3 písm. b) autorizačního zákona, tedy v oboru dopravní stavby;</w:t>
      </w:r>
    </w:p>
    <w:p w14:paraId="0626649E" w14:textId="77777777" w:rsidR="00A54BB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C4F47A3" w14:textId="791AE53B" w:rsidR="00CB7B5A" w:rsidRDefault="00A54BBA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54BBA">
        <w:rPr>
          <w:rFonts w:eastAsia="Calibri" w:cs="Times New Roman"/>
          <w:bCs/>
          <w:lang w:eastAsia="cs-CZ"/>
        </w:rPr>
        <w:t>Děkujeme předem za zvážení a umožnění této modifikace ZD.</w:t>
      </w:r>
    </w:p>
    <w:p w14:paraId="17D90EC8" w14:textId="77777777" w:rsidR="00D46C48" w:rsidRPr="00A54BBA" w:rsidRDefault="00D46C48" w:rsidP="00E7298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87C2E86" w14:textId="5BE0BDF7" w:rsidR="00CB7B5A" w:rsidRPr="00D46C48" w:rsidRDefault="00CB7B5A" w:rsidP="00E729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81C4A6D" w14:textId="46B38B95" w:rsidR="00F027BF" w:rsidRPr="00E72987" w:rsidRDefault="000070D2" w:rsidP="00E7298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2987">
        <w:rPr>
          <w:rFonts w:eastAsia="Calibri" w:cs="Times New Roman"/>
          <w:lang w:eastAsia="cs-CZ"/>
        </w:rPr>
        <w:t xml:space="preserve">Zadavatel </w:t>
      </w:r>
      <w:r w:rsidR="00D46C48" w:rsidRPr="00E72987">
        <w:rPr>
          <w:rFonts w:eastAsia="Calibri" w:cs="Times New Roman"/>
          <w:lang w:eastAsia="cs-CZ"/>
        </w:rPr>
        <w:t xml:space="preserve">posoudil </w:t>
      </w:r>
      <w:r w:rsidRPr="00E72987">
        <w:rPr>
          <w:rFonts w:eastAsia="Calibri" w:cs="Times New Roman"/>
          <w:lang w:eastAsia="cs-CZ"/>
        </w:rPr>
        <w:t>dotaz účastníka a rozhodl se upravit zadávací dokumentaci týkající se seznamu odborného personálu u zástupce stavbyvedoucího, nové znění</w:t>
      </w:r>
      <w:r w:rsidR="00D46C48" w:rsidRPr="00E72987">
        <w:rPr>
          <w:rFonts w:eastAsia="Calibri" w:cs="Times New Roman"/>
          <w:lang w:eastAsia="cs-CZ"/>
        </w:rPr>
        <w:t xml:space="preserve"> je následující</w:t>
      </w:r>
      <w:r w:rsidRPr="00E72987">
        <w:rPr>
          <w:rFonts w:eastAsia="Calibri" w:cs="Times New Roman"/>
          <w:lang w:eastAsia="cs-CZ"/>
        </w:rPr>
        <w:t>:</w:t>
      </w:r>
    </w:p>
    <w:p w14:paraId="54C2C239" w14:textId="77777777" w:rsidR="000070D2" w:rsidRPr="00E72987" w:rsidRDefault="000070D2" w:rsidP="00E7298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6C29ED" w14:textId="77777777" w:rsidR="000070D2" w:rsidRPr="00E72987" w:rsidRDefault="000070D2" w:rsidP="00E729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2987">
        <w:rPr>
          <w:rFonts w:eastAsia="Calibri" w:cs="Times New Roman"/>
          <w:b/>
          <w:lang w:eastAsia="cs-CZ"/>
        </w:rPr>
        <w:t>b) zástupce stavbyvedoucího</w:t>
      </w:r>
    </w:p>
    <w:p w14:paraId="65911A53" w14:textId="77777777" w:rsidR="000070D2" w:rsidRPr="00E72987" w:rsidRDefault="000070D2" w:rsidP="00E7298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72987">
        <w:rPr>
          <w:rFonts w:eastAsia="Calibri" w:cs="Times New Roman"/>
          <w:lang w:eastAsia="cs-CZ"/>
        </w:rPr>
        <w:t>- nejméně 5 let praxe v provádění staveb železničních drah;</w:t>
      </w:r>
    </w:p>
    <w:p w14:paraId="0AABC8F5" w14:textId="59ECA79D" w:rsidR="000070D2" w:rsidRPr="00E72987" w:rsidRDefault="000070D2" w:rsidP="00E729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2987">
        <w:rPr>
          <w:rFonts w:eastAsia="Calibri" w:cs="Times New Roman"/>
          <w:lang w:eastAsia="cs-CZ"/>
        </w:rPr>
        <w:t>- musí předložit doklad o autorizaci v rozsahu</w:t>
      </w:r>
      <w:r w:rsidRPr="00E72987">
        <w:rPr>
          <w:rFonts w:eastAsia="Calibri" w:cs="Times New Roman"/>
          <w:b/>
          <w:lang w:eastAsia="cs-CZ"/>
        </w:rPr>
        <w:t xml:space="preserve"> dle § 5 odst. 3 písm. </w:t>
      </w:r>
      <w:bookmarkStart w:id="1" w:name="_Hlk169868763"/>
      <w:r w:rsidRPr="00E72987">
        <w:rPr>
          <w:rFonts w:eastAsia="Calibri" w:cs="Times New Roman"/>
          <w:b/>
          <w:lang w:eastAsia="cs-CZ"/>
        </w:rPr>
        <w:t>b) nebo e)</w:t>
      </w:r>
    </w:p>
    <w:p w14:paraId="63F38353" w14:textId="21FFB87C" w:rsidR="000070D2" w:rsidRPr="00E72987" w:rsidRDefault="000070D2" w:rsidP="00E7298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2987">
        <w:rPr>
          <w:rFonts w:eastAsia="Calibri" w:cs="Times New Roman"/>
          <w:b/>
          <w:lang w:eastAsia="cs-CZ"/>
        </w:rPr>
        <w:t>autorizačního zákona, tedy v oboru dopravní stavby nebo technologická zařízení staveb</w:t>
      </w:r>
      <w:bookmarkEnd w:id="1"/>
      <w:r w:rsidRPr="00E72987">
        <w:rPr>
          <w:rFonts w:eastAsia="Calibri" w:cs="Times New Roman"/>
          <w:b/>
          <w:lang w:eastAsia="cs-CZ"/>
        </w:rPr>
        <w:t xml:space="preserve"> 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709C91" w14:textId="77777777" w:rsidR="00CB7B5A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46A28DA8" w14:textId="77777777" w:rsidR="003B6DB4" w:rsidRDefault="003B6DB4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49766A58" w14:textId="77777777" w:rsidR="003B6DB4" w:rsidRPr="00C84783" w:rsidRDefault="003B6DB4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27DE8242" w:rsidR="00CB7B5A" w:rsidRPr="003B6DB4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B6DB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3B6DB4">
        <w:rPr>
          <w:rFonts w:eastAsia="Times New Roman" w:cs="Times New Roman"/>
          <w:b/>
          <w:lang w:eastAsia="cs-CZ"/>
        </w:rPr>
        <w:t>změny/doplnění zadávací dokumentace</w:t>
      </w:r>
      <w:r w:rsidRPr="003B6DB4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3B6DB4">
        <w:rPr>
          <w:rFonts w:eastAsia="Times New Roman" w:cs="Times New Roman"/>
          <w:lang w:eastAsia="cs-CZ"/>
        </w:rPr>
        <w:br/>
      </w:r>
      <w:r w:rsidR="003B6DB4" w:rsidRPr="003B6DB4">
        <w:rPr>
          <w:rFonts w:eastAsia="Times New Roman" w:cs="Times New Roman"/>
          <w:lang w:eastAsia="cs-CZ"/>
        </w:rPr>
        <w:t>15.7.2024</w:t>
      </w:r>
      <w:r w:rsidRPr="003B6DB4">
        <w:rPr>
          <w:rFonts w:eastAsia="Times New Roman" w:cs="Times New Roman"/>
          <w:b/>
          <w:bCs/>
          <w:lang w:eastAsia="cs-CZ"/>
        </w:rPr>
        <w:t xml:space="preserve"> na den </w:t>
      </w:r>
      <w:r w:rsidR="003B6DB4" w:rsidRPr="003B6DB4">
        <w:rPr>
          <w:rFonts w:eastAsia="Times New Roman" w:cs="Times New Roman"/>
          <w:b/>
          <w:bCs/>
          <w:lang w:eastAsia="cs-CZ"/>
        </w:rPr>
        <w:t>18.7.2024</w:t>
      </w:r>
      <w:r w:rsidRPr="003B6DB4">
        <w:rPr>
          <w:rFonts w:eastAsia="Times New Roman" w:cs="Times New Roman"/>
          <w:lang w:eastAsia="cs-CZ"/>
        </w:rPr>
        <w:t xml:space="preserve">. </w:t>
      </w:r>
    </w:p>
    <w:p w14:paraId="3FA16FE2" w14:textId="77777777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FA0DA7B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D79253" w14:textId="77777777" w:rsidR="003B6DB4" w:rsidRDefault="003B6DB4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7F3065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08D43E6" w14:textId="77777777" w:rsidR="003B6DB4" w:rsidRDefault="003B6DB4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2B6646B" w14:textId="77777777" w:rsidR="003B6DB4" w:rsidRDefault="003B6DB4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A86FA06" w14:textId="77777777" w:rsidR="003B6DB4" w:rsidRDefault="003B6DB4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7400189" w14:textId="77777777" w:rsidR="003B6DB4" w:rsidRDefault="003B6DB4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129565F" w14:textId="7CCCB317" w:rsidR="003B6DB4" w:rsidRDefault="003B6DB4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B6DB4">
        <w:rPr>
          <w:rFonts w:eastAsia="Calibri" w:cs="Times New Roman"/>
          <w:b/>
          <w:lang w:eastAsia="cs-CZ"/>
        </w:rPr>
        <w:t>Příloha:</w:t>
      </w:r>
    </w:p>
    <w:p w14:paraId="0B011376" w14:textId="650C2DDF" w:rsidR="003B6DB4" w:rsidRPr="003B6DB4" w:rsidRDefault="003B6DB4" w:rsidP="003B6DB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proofErr w:type="spellStart"/>
      <w:r w:rsidRPr="003B6DB4">
        <w:rPr>
          <w:rFonts w:eastAsia="Calibri" w:cs="Times New Roman"/>
          <w:b/>
          <w:lang w:eastAsia="cs-CZ"/>
        </w:rPr>
        <w:t>Výzva_podlimitní_Soubor</w:t>
      </w:r>
      <w:proofErr w:type="spellEnd"/>
      <w:r w:rsidRPr="003B6DB4">
        <w:rPr>
          <w:rFonts w:eastAsia="Calibri" w:cs="Times New Roman"/>
          <w:b/>
          <w:lang w:eastAsia="cs-CZ"/>
        </w:rPr>
        <w:t xml:space="preserve"> staveb PZS Kostelec 11627 a </w:t>
      </w:r>
      <w:proofErr w:type="spellStart"/>
      <w:r w:rsidRPr="003B6DB4">
        <w:rPr>
          <w:rFonts w:eastAsia="Calibri" w:cs="Times New Roman"/>
          <w:b/>
          <w:lang w:eastAsia="cs-CZ"/>
        </w:rPr>
        <w:t>zast</w:t>
      </w:r>
      <w:proofErr w:type="spellEnd"/>
      <w:r w:rsidRPr="003B6DB4">
        <w:rPr>
          <w:rFonts w:eastAsia="Calibri" w:cs="Times New Roman"/>
          <w:b/>
          <w:lang w:eastAsia="cs-CZ"/>
        </w:rPr>
        <w:t>. Skrbeň FIN_oprava1</w:t>
      </w:r>
    </w:p>
    <w:p w14:paraId="6146DD3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4BE575" w14:textId="77777777" w:rsidR="003B6DB4" w:rsidRPr="00CB7B5A" w:rsidRDefault="003B6DB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45EF6DB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6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5FB7A649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C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6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9D816CC"/>
    <w:multiLevelType w:val="multilevel"/>
    <w:tmpl w:val="2F08A10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2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655361E"/>
    <w:multiLevelType w:val="hybridMultilevel"/>
    <w:tmpl w:val="B0508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90215093">
    <w:abstractNumId w:val="2"/>
  </w:num>
  <w:num w:numId="2" w16cid:durableId="1317025592">
    <w:abstractNumId w:val="1"/>
  </w:num>
  <w:num w:numId="3" w16cid:durableId="975722634">
    <w:abstractNumId w:val="3"/>
  </w:num>
  <w:num w:numId="4" w16cid:durableId="94523753">
    <w:abstractNumId w:val="8"/>
  </w:num>
  <w:num w:numId="5" w16cid:durableId="1931238494">
    <w:abstractNumId w:val="0"/>
  </w:num>
  <w:num w:numId="6" w16cid:durableId="1246375121">
    <w:abstractNumId w:val="4"/>
  </w:num>
  <w:num w:numId="7" w16cid:durableId="1151602562">
    <w:abstractNumId w:val="6"/>
  </w:num>
  <w:num w:numId="8" w16cid:durableId="1695377462">
    <w:abstractNumId w:val="5"/>
  </w:num>
  <w:num w:numId="9" w16cid:durableId="56060408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0D2"/>
    <w:rsid w:val="00033432"/>
    <w:rsid w:val="000335CC"/>
    <w:rsid w:val="00072C1E"/>
    <w:rsid w:val="000B1153"/>
    <w:rsid w:val="000B6C7E"/>
    <w:rsid w:val="000B7907"/>
    <w:rsid w:val="000C0429"/>
    <w:rsid w:val="000C45E8"/>
    <w:rsid w:val="000E764F"/>
    <w:rsid w:val="00114472"/>
    <w:rsid w:val="00170EC5"/>
    <w:rsid w:val="001747C1"/>
    <w:rsid w:val="0018596A"/>
    <w:rsid w:val="001B69C2"/>
    <w:rsid w:val="001C4DA0"/>
    <w:rsid w:val="001C56BB"/>
    <w:rsid w:val="00207DF5"/>
    <w:rsid w:val="0026043F"/>
    <w:rsid w:val="00267369"/>
    <w:rsid w:val="0026785D"/>
    <w:rsid w:val="002C31BF"/>
    <w:rsid w:val="002E0CD7"/>
    <w:rsid w:val="002F026B"/>
    <w:rsid w:val="00302BAF"/>
    <w:rsid w:val="00315812"/>
    <w:rsid w:val="00357BC6"/>
    <w:rsid w:val="0037111D"/>
    <w:rsid w:val="003956C6"/>
    <w:rsid w:val="003B6DB4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26B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3D65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54BBA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07195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46C48"/>
    <w:rsid w:val="00D6163D"/>
    <w:rsid w:val="00D61F46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72987"/>
    <w:rsid w:val="00E824F1"/>
    <w:rsid w:val="00EB104F"/>
    <w:rsid w:val="00ED14BD"/>
    <w:rsid w:val="00F01440"/>
    <w:rsid w:val="00F027BF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Odstavec1-1a">
    <w:name w:val="_Odstavec_1-1_a)"/>
    <w:basedOn w:val="Normln"/>
    <w:qFormat/>
    <w:rsid w:val="00F027BF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027BF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F027BF"/>
    <w:pPr>
      <w:numPr>
        <w:ilvl w:val="2"/>
        <w:numId w:val="7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49D47B-944B-4EF3-AC7F-4FA3FFE83C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2</Pages>
  <Words>310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2024-06-21T10:51:00Z</dcterms:created>
  <dcterms:modified xsi:type="dcterms:W3CDTF">2024-06-21T11:33:00Z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